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E93" w:rsidRDefault="0083124E" w:rsidP="0077770B">
      <w:pPr>
        <w:jc w:val="both"/>
        <w:rPr>
          <w:rFonts w:ascii="Trebuchet MS" w:hAnsi="Trebuchet MS"/>
          <w:b/>
          <w:sz w:val="24"/>
          <w:szCs w:val="24"/>
        </w:rPr>
      </w:pPr>
      <w:r>
        <w:rPr>
          <w:rFonts w:ascii="Trebuchet MS" w:hAnsi="Trebuchet MS"/>
          <w:b/>
          <w:sz w:val="24"/>
          <w:szCs w:val="24"/>
        </w:rPr>
        <w:t xml:space="preserve">PETRO </w:t>
      </w:r>
      <w:r w:rsidR="0077770B">
        <w:rPr>
          <w:rFonts w:ascii="Trebuchet MS" w:hAnsi="Trebuchet MS"/>
          <w:b/>
          <w:sz w:val="24"/>
          <w:szCs w:val="24"/>
        </w:rPr>
        <w:t>EL INIMPUTABLE</w:t>
      </w:r>
    </w:p>
    <w:p w:rsidR="00073DD7" w:rsidRPr="00073DD7" w:rsidRDefault="00073DD7" w:rsidP="0077770B">
      <w:pPr>
        <w:jc w:val="both"/>
        <w:rPr>
          <w:rFonts w:ascii="Trebuchet MS" w:hAnsi="Trebuchet MS"/>
          <w:sz w:val="24"/>
          <w:szCs w:val="24"/>
        </w:rPr>
      </w:pPr>
      <w:proofErr w:type="spellStart"/>
      <w:r>
        <w:rPr>
          <w:rFonts w:ascii="Trebuchet MS" w:hAnsi="Trebuchet MS"/>
          <w:b/>
          <w:sz w:val="24"/>
          <w:szCs w:val="24"/>
        </w:rPr>
        <w:t>Tags</w:t>
      </w:r>
      <w:proofErr w:type="spellEnd"/>
      <w:r>
        <w:rPr>
          <w:rFonts w:ascii="Trebuchet MS" w:hAnsi="Trebuchet MS"/>
          <w:b/>
          <w:sz w:val="24"/>
          <w:szCs w:val="24"/>
        </w:rPr>
        <w:t>:</w:t>
      </w:r>
      <w:r>
        <w:rPr>
          <w:rFonts w:ascii="Trebuchet MS" w:hAnsi="Trebuchet MS"/>
          <w:sz w:val="24"/>
          <w:szCs w:val="24"/>
        </w:rPr>
        <w:t xml:space="preserve"> Gustavo </w:t>
      </w:r>
      <w:proofErr w:type="spellStart"/>
      <w:r>
        <w:rPr>
          <w:rFonts w:ascii="Trebuchet MS" w:hAnsi="Trebuchet MS"/>
          <w:sz w:val="24"/>
          <w:szCs w:val="24"/>
        </w:rPr>
        <w:t>Petro</w:t>
      </w:r>
      <w:proofErr w:type="spellEnd"/>
      <w:r>
        <w:rPr>
          <w:rFonts w:ascii="Trebuchet MS" w:hAnsi="Trebuchet MS"/>
          <w:sz w:val="24"/>
          <w:szCs w:val="24"/>
        </w:rPr>
        <w:t xml:space="preserve">, </w:t>
      </w:r>
      <w:r w:rsidR="006F27EB">
        <w:rPr>
          <w:rFonts w:ascii="Trebuchet MS" w:hAnsi="Trebuchet MS"/>
          <w:sz w:val="24"/>
          <w:szCs w:val="24"/>
        </w:rPr>
        <w:t xml:space="preserve">alcaldía de Bogotá, </w:t>
      </w:r>
      <w:r>
        <w:rPr>
          <w:rFonts w:ascii="Trebuchet MS" w:hAnsi="Trebuchet MS"/>
          <w:sz w:val="24"/>
          <w:szCs w:val="24"/>
        </w:rPr>
        <w:t>revocatoria de mandato, Procuraduría</w:t>
      </w:r>
    </w:p>
    <w:p w:rsidR="00073DD7" w:rsidRPr="00073DD7" w:rsidRDefault="00073DD7" w:rsidP="0077770B">
      <w:pPr>
        <w:jc w:val="both"/>
        <w:rPr>
          <w:rFonts w:ascii="Trebuchet MS" w:hAnsi="Trebuchet MS"/>
          <w:sz w:val="24"/>
          <w:szCs w:val="24"/>
        </w:rPr>
      </w:pPr>
      <w:r>
        <w:rPr>
          <w:rFonts w:ascii="Trebuchet MS" w:hAnsi="Trebuchet MS"/>
          <w:b/>
          <w:sz w:val="24"/>
          <w:szCs w:val="24"/>
        </w:rPr>
        <w:t>Número de palabras:</w:t>
      </w:r>
      <w:r>
        <w:rPr>
          <w:rFonts w:ascii="Trebuchet MS" w:hAnsi="Trebuchet MS"/>
          <w:sz w:val="24"/>
          <w:szCs w:val="24"/>
        </w:rPr>
        <w:t xml:space="preserve"> 766</w:t>
      </w:r>
    </w:p>
    <w:p w:rsidR="0077770B" w:rsidRDefault="0077770B" w:rsidP="0077770B">
      <w:pPr>
        <w:jc w:val="both"/>
        <w:rPr>
          <w:rFonts w:ascii="Trebuchet MS" w:hAnsi="Trebuchet MS"/>
          <w:sz w:val="24"/>
          <w:szCs w:val="24"/>
        </w:rPr>
      </w:pPr>
      <w:r>
        <w:rPr>
          <w:rFonts w:ascii="Trebuchet MS" w:hAnsi="Trebuchet MS"/>
          <w:sz w:val="24"/>
          <w:szCs w:val="24"/>
        </w:rPr>
        <w:t>El alcalde de Bogotá</w:t>
      </w:r>
      <w:r w:rsidR="00467B39">
        <w:rPr>
          <w:rFonts w:ascii="Trebuchet MS" w:hAnsi="Trebuchet MS"/>
          <w:sz w:val="24"/>
          <w:szCs w:val="24"/>
        </w:rPr>
        <w:t xml:space="preserve">, Gustavo </w:t>
      </w:r>
      <w:proofErr w:type="spellStart"/>
      <w:r w:rsidR="00467B39">
        <w:rPr>
          <w:rFonts w:ascii="Trebuchet MS" w:hAnsi="Trebuchet MS"/>
          <w:sz w:val="24"/>
          <w:szCs w:val="24"/>
        </w:rPr>
        <w:t>Petro</w:t>
      </w:r>
      <w:proofErr w:type="spellEnd"/>
      <w:r w:rsidR="00467B39">
        <w:rPr>
          <w:rFonts w:ascii="Trebuchet MS" w:hAnsi="Trebuchet MS"/>
          <w:sz w:val="24"/>
          <w:szCs w:val="24"/>
        </w:rPr>
        <w:t>,</w:t>
      </w:r>
      <w:r>
        <w:rPr>
          <w:rFonts w:ascii="Trebuchet MS" w:hAnsi="Trebuchet MS"/>
          <w:sz w:val="24"/>
          <w:szCs w:val="24"/>
        </w:rPr>
        <w:t xml:space="preserve"> apoyó a Alejandro Ordoñez en su primera </w:t>
      </w:r>
      <w:r w:rsidR="00DD2D20">
        <w:rPr>
          <w:rFonts w:ascii="Trebuchet MS" w:hAnsi="Trebuchet MS"/>
          <w:sz w:val="24"/>
          <w:szCs w:val="24"/>
        </w:rPr>
        <w:t>aspiración para</w:t>
      </w:r>
      <w:r>
        <w:rPr>
          <w:rFonts w:ascii="Trebuchet MS" w:hAnsi="Trebuchet MS"/>
          <w:sz w:val="24"/>
          <w:szCs w:val="24"/>
        </w:rPr>
        <w:t xml:space="preserve"> Procurador General de la nación. Sus congresistas le dieron su voto en la reelección. </w:t>
      </w:r>
      <w:r w:rsidR="00467B39">
        <w:rPr>
          <w:rFonts w:ascii="Trebuchet MS" w:hAnsi="Trebuchet MS"/>
          <w:sz w:val="24"/>
          <w:szCs w:val="24"/>
        </w:rPr>
        <w:t>Era conocedor de l</w:t>
      </w:r>
      <w:r>
        <w:rPr>
          <w:rFonts w:ascii="Trebuchet MS" w:hAnsi="Trebuchet MS"/>
          <w:sz w:val="24"/>
          <w:szCs w:val="24"/>
        </w:rPr>
        <w:t>a trayectoria del Procurador Ordoñ</w:t>
      </w:r>
      <w:r w:rsidR="00467B39">
        <w:rPr>
          <w:rFonts w:ascii="Trebuchet MS" w:hAnsi="Trebuchet MS"/>
          <w:sz w:val="24"/>
          <w:szCs w:val="24"/>
        </w:rPr>
        <w:t xml:space="preserve">ez  como </w:t>
      </w:r>
      <w:r>
        <w:rPr>
          <w:rFonts w:ascii="Trebuchet MS" w:hAnsi="Trebuchet MS"/>
          <w:sz w:val="24"/>
          <w:szCs w:val="24"/>
        </w:rPr>
        <w:t xml:space="preserve">también </w:t>
      </w:r>
      <w:r w:rsidR="00467B39">
        <w:rPr>
          <w:rFonts w:ascii="Trebuchet MS" w:hAnsi="Trebuchet MS"/>
          <w:sz w:val="24"/>
          <w:szCs w:val="24"/>
        </w:rPr>
        <w:t>de que no ha mostrado</w:t>
      </w:r>
      <w:r>
        <w:rPr>
          <w:rFonts w:ascii="Trebuchet MS" w:hAnsi="Trebuchet MS"/>
          <w:sz w:val="24"/>
          <w:szCs w:val="24"/>
        </w:rPr>
        <w:t xml:space="preserve"> bruscos cambios en su forma de pensar.</w:t>
      </w:r>
    </w:p>
    <w:p w:rsidR="0077770B" w:rsidRDefault="0077770B" w:rsidP="0077770B">
      <w:pPr>
        <w:jc w:val="both"/>
        <w:rPr>
          <w:rFonts w:ascii="Trebuchet MS" w:hAnsi="Trebuchet MS"/>
          <w:sz w:val="24"/>
          <w:szCs w:val="24"/>
        </w:rPr>
      </w:pPr>
      <w:r>
        <w:rPr>
          <w:rFonts w:ascii="Trebuchet MS" w:hAnsi="Trebuchet MS"/>
          <w:sz w:val="24"/>
          <w:szCs w:val="24"/>
        </w:rPr>
        <w:t>Quienes co</w:t>
      </w:r>
      <w:r w:rsidR="00467B39">
        <w:rPr>
          <w:rFonts w:ascii="Trebuchet MS" w:hAnsi="Trebuchet MS"/>
          <w:sz w:val="24"/>
          <w:szCs w:val="24"/>
        </w:rPr>
        <w:t xml:space="preserve">nocen la trayectoria de </w:t>
      </w:r>
      <w:proofErr w:type="spellStart"/>
      <w:r>
        <w:rPr>
          <w:rFonts w:ascii="Trebuchet MS" w:hAnsi="Trebuchet MS"/>
          <w:sz w:val="24"/>
          <w:szCs w:val="24"/>
        </w:rPr>
        <w:t>Petro</w:t>
      </w:r>
      <w:proofErr w:type="spellEnd"/>
      <w:r>
        <w:rPr>
          <w:rFonts w:ascii="Trebuchet MS" w:hAnsi="Trebuchet MS"/>
          <w:sz w:val="24"/>
          <w:szCs w:val="24"/>
        </w:rPr>
        <w:t xml:space="preserve"> saben que él no</w:t>
      </w:r>
      <w:r w:rsidR="00467B39">
        <w:rPr>
          <w:rFonts w:ascii="Trebuchet MS" w:hAnsi="Trebuchet MS"/>
          <w:sz w:val="24"/>
          <w:szCs w:val="24"/>
        </w:rPr>
        <w:t xml:space="preserve"> fue </w:t>
      </w:r>
      <w:r>
        <w:rPr>
          <w:rFonts w:ascii="Trebuchet MS" w:hAnsi="Trebuchet MS"/>
          <w:sz w:val="24"/>
          <w:szCs w:val="24"/>
        </w:rPr>
        <w:t>víctima de un</w:t>
      </w:r>
      <w:r w:rsidR="00DD2D20">
        <w:rPr>
          <w:rFonts w:ascii="Trebuchet MS" w:hAnsi="Trebuchet MS"/>
          <w:sz w:val="24"/>
          <w:szCs w:val="24"/>
        </w:rPr>
        <w:t>a celada</w:t>
      </w:r>
      <w:r>
        <w:rPr>
          <w:rFonts w:ascii="Trebuchet MS" w:hAnsi="Trebuchet MS"/>
          <w:sz w:val="24"/>
          <w:szCs w:val="24"/>
        </w:rPr>
        <w:t>. Es más, la</w:t>
      </w:r>
      <w:bookmarkStart w:id="0" w:name="_GoBack"/>
      <w:bookmarkEnd w:id="0"/>
      <w:r>
        <w:rPr>
          <w:rFonts w:ascii="Trebuchet MS" w:hAnsi="Trebuchet MS"/>
          <w:sz w:val="24"/>
          <w:szCs w:val="24"/>
        </w:rPr>
        <w:t xml:space="preserve"> mayoría</w:t>
      </w:r>
      <w:r w:rsidR="00DD2D20">
        <w:rPr>
          <w:rFonts w:ascii="Trebuchet MS" w:hAnsi="Trebuchet MS"/>
          <w:sz w:val="24"/>
          <w:szCs w:val="24"/>
        </w:rPr>
        <w:t xml:space="preserve"> de sus seguidores, los progres</w:t>
      </w:r>
      <w:r>
        <w:rPr>
          <w:rFonts w:ascii="Trebuchet MS" w:hAnsi="Trebuchet MS"/>
          <w:sz w:val="24"/>
          <w:szCs w:val="24"/>
        </w:rPr>
        <w:t xml:space="preserve"> y la militancia de izquierda no se exp</w:t>
      </w:r>
      <w:r w:rsidR="00DD2D20">
        <w:rPr>
          <w:rFonts w:ascii="Trebuchet MS" w:hAnsi="Trebuchet MS"/>
          <w:sz w:val="24"/>
          <w:szCs w:val="24"/>
        </w:rPr>
        <w:t>licaba</w:t>
      </w:r>
      <w:r>
        <w:rPr>
          <w:rFonts w:ascii="Trebuchet MS" w:hAnsi="Trebuchet MS"/>
          <w:sz w:val="24"/>
          <w:szCs w:val="24"/>
        </w:rPr>
        <w:t xml:space="preserve">n, en su momento, </w:t>
      </w:r>
      <w:r w:rsidR="00DD2D20">
        <w:rPr>
          <w:rFonts w:ascii="Trebuchet MS" w:hAnsi="Trebuchet MS"/>
          <w:sz w:val="24"/>
          <w:szCs w:val="24"/>
        </w:rPr>
        <w:t>las razones por las cuales</w:t>
      </w:r>
      <w:r>
        <w:rPr>
          <w:rFonts w:ascii="Trebuchet MS" w:hAnsi="Trebuchet MS"/>
          <w:sz w:val="24"/>
          <w:szCs w:val="24"/>
        </w:rPr>
        <w:t xml:space="preserve"> había tomado tan rara determinación.</w:t>
      </w:r>
    </w:p>
    <w:p w:rsidR="0077770B" w:rsidRDefault="0077770B" w:rsidP="0077770B">
      <w:pPr>
        <w:jc w:val="both"/>
        <w:rPr>
          <w:rFonts w:ascii="Trebuchet MS" w:hAnsi="Trebuchet MS"/>
          <w:sz w:val="24"/>
          <w:szCs w:val="24"/>
        </w:rPr>
      </w:pPr>
      <w:r>
        <w:rPr>
          <w:rFonts w:ascii="Trebuchet MS" w:hAnsi="Trebuchet MS"/>
          <w:sz w:val="24"/>
          <w:szCs w:val="24"/>
        </w:rPr>
        <w:t>De manera</w:t>
      </w:r>
      <w:r w:rsidR="00DD2D20">
        <w:rPr>
          <w:rFonts w:ascii="Trebuchet MS" w:hAnsi="Trebuchet MS"/>
          <w:sz w:val="24"/>
          <w:szCs w:val="24"/>
        </w:rPr>
        <w:t>,</w:t>
      </w:r>
      <w:r>
        <w:rPr>
          <w:rFonts w:ascii="Trebuchet MS" w:hAnsi="Trebuchet MS"/>
          <w:sz w:val="24"/>
          <w:szCs w:val="24"/>
        </w:rPr>
        <w:t xml:space="preserve"> pues</w:t>
      </w:r>
      <w:r w:rsidR="00DD2D20">
        <w:rPr>
          <w:rFonts w:ascii="Trebuchet MS" w:hAnsi="Trebuchet MS"/>
          <w:sz w:val="24"/>
          <w:szCs w:val="24"/>
        </w:rPr>
        <w:t>,</w:t>
      </w:r>
      <w:r>
        <w:rPr>
          <w:rFonts w:ascii="Trebuchet MS" w:hAnsi="Trebuchet MS"/>
          <w:sz w:val="24"/>
          <w:szCs w:val="24"/>
        </w:rPr>
        <w:t xml:space="preserve"> que a estas alturas y colocado de bruces en </w:t>
      </w:r>
      <w:r w:rsidR="00522A42">
        <w:rPr>
          <w:rFonts w:ascii="Trebuchet MS" w:hAnsi="Trebuchet MS"/>
          <w:sz w:val="24"/>
          <w:szCs w:val="24"/>
        </w:rPr>
        <w:t>los tablados de</w:t>
      </w:r>
      <w:r w:rsidR="00467B39">
        <w:rPr>
          <w:rFonts w:ascii="Trebuchet MS" w:hAnsi="Trebuchet MS"/>
          <w:sz w:val="24"/>
          <w:szCs w:val="24"/>
        </w:rPr>
        <w:t>l Código</w:t>
      </w:r>
      <w:r w:rsidR="00DD2D20">
        <w:rPr>
          <w:rFonts w:ascii="Trebuchet MS" w:hAnsi="Trebuchet MS"/>
          <w:sz w:val="24"/>
          <w:szCs w:val="24"/>
        </w:rPr>
        <w:t xml:space="preserve"> disciplinario, </w:t>
      </w:r>
      <w:r w:rsidR="00522A42">
        <w:rPr>
          <w:rFonts w:ascii="Trebuchet MS" w:hAnsi="Trebuchet MS"/>
          <w:sz w:val="24"/>
          <w:szCs w:val="24"/>
        </w:rPr>
        <w:t>carece de presentación realizar actos de rebeldía, desconocimiento de legitimidad  y dilación ante el funcionario que ayudó a elegir.</w:t>
      </w:r>
    </w:p>
    <w:p w:rsidR="00522A42" w:rsidRDefault="00522A42" w:rsidP="0077770B">
      <w:pPr>
        <w:jc w:val="both"/>
        <w:rPr>
          <w:rFonts w:ascii="Trebuchet MS" w:hAnsi="Trebuchet MS"/>
          <w:sz w:val="24"/>
          <w:szCs w:val="24"/>
        </w:rPr>
      </w:pPr>
      <w:r>
        <w:rPr>
          <w:rFonts w:ascii="Trebuchet MS" w:hAnsi="Trebuchet MS"/>
          <w:sz w:val="24"/>
          <w:szCs w:val="24"/>
        </w:rPr>
        <w:t>A un grupo de intelectuales y artistas, en e</w:t>
      </w:r>
      <w:r w:rsidR="00467B39">
        <w:rPr>
          <w:rFonts w:ascii="Trebuchet MS" w:hAnsi="Trebuchet MS"/>
          <w:sz w:val="24"/>
          <w:szCs w:val="24"/>
        </w:rPr>
        <w:t>l colmo del despropósito, se le ocurre plantear un</w:t>
      </w:r>
      <w:r>
        <w:rPr>
          <w:rFonts w:ascii="Trebuchet MS" w:hAnsi="Trebuchet MS"/>
          <w:sz w:val="24"/>
          <w:szCs w:val="24"/>
        </w:rPr>
        <w:t xml:space="preserve"> argumento </w:t>
      </w:r>
      <w:r w:rsidR="00467B39">
        <w:rPr>
          <w:rFonts w:ascii="Trebuchet MS" w:hAnsi="Trebuchet MS"/>
          <w:sz w:val="24"/>
          <w:szCs w:val="24"/>
        </w:rPr>
        <w:t>que huele a chantaje: “</w:t>
      </w:r>
      <w:r>
        <w:rPr>
          <w:rFonts w:ascii="Trebuchet MS" w:hAnsi="Trebuchet MS"/>
          <w:sz w:val="24"/>
          <w:szCs w:val="24"/>
        </w:rPr>
        <w:t xml:space="preserve">la destitución de </w:t>
      </w:r>
      <w:proofErr w:type="spellStart"/>
      <w:r>
        <w:rPr>
          <w:rFonts w:ascii="Trebuchet MS" w:hAnsi="Trebuchet MS"/>
          <w:sz w:val="24"/>
          <w:szCs w:val="24"/>
        </w:rPr>
        <w:t>Petro</w:t>
      </w:r>
      <w:proofErr w:type="spellEnd"/>
      <w:r>
        <w:rPr>
          <w:rFonts w:ascii="Trebuchet MS" w:hAnsi="Trebuchet MS"/>
          <w:sz w:val="24"/>
          <w:szCs w:val="24"/>
        </w:rPr>
        <w:t xml:space="preserve"> implicaría el fracaso de la</w:t>
      </w:r>
      <w:r w:rsidR="00F12662">
        <w:rPr>
          <w:rFonts w:ascii="Trebuchet MS" w:hAnsi="Trebuchet MS"/>
          <w:sz w:val="24"/>
          <w:szCs w:val="24"/>
        </w:rPr>
        <w:t>s negociacio</w:t>
      </w:r>
      <w:r>
        <w:rPr>
          <w:rFonts w:ascii="Trebuchet MS" w:hAnsi="Trebuchet MS"/>
          <w:sz w:val="24"/>
          <w:szCs w:val="24"/>
        </w:rPr>
        <w:t>n</w:t>
      </w:r>
      <w:r w:rsidR="00F12662">
        <w:rPr>
          <w:rFonts w:ascii="Trebuchet MS" w:hAnsi="Trebuchet MS"/>
          <w:sz w:val="24"/>
          <w:szCs w:val="24"/>
        </w:rPr>
        <w:t>es</w:t>
      </w:r>
      <w:r w:rsidR="00467B39">
        <w:rPr>
          <w:rFonts w:ascii="Trebuchet MS" w:hAnsi="Trebuchet MS"/>
          <w:sz w:val="24"/>
          <w:szCs w:val="24"/>
        </w:rPr>
        <w:t xml:space="preserve"> de paz”</w:t>
      </w:r>
      <w:r>
        <w:rPr>
          <w:rFonts w:ascii="Trebuchet MS" w:hAnsi="Trebuchet MS"/>
          <w:sz w:val="24"/>
          <w:szCs w:val="24"/>
        </w:rPr>
        <w:t xml:space="preserve">. La sensatez y la paciencia de los colombianos con las infructuosas conversaciones de La Habana, darían para esperar pronunciamientos de estos sectores en los que se señale que el mayor peligro de ruptura de los diálogos de paz vienen de las acciones terroristas de las </w:t>
      </w:r>
      <w:proofErr w:type="spellStart"/>
      <w:r>
        <w:rPr>
          <w:rFonts w:ascii="Trebuchet MS" w:hAnsi="Trebuchet MS"/>
          <w:sz w:val="24"/>
          <w:szCs w:val="24"/>
        </w:rPr>
        <w:t>Farc</w:t>
      </w:r>
      <w:proofErr w:type="spellEnd"/>
      <w:r>
        <w:rPr>
          <w:rFonts w:ascii="Trebuchet MS" w:hAnsi="Trebuchet MS"/>
          <w:sz w:val="24"/>
          <w:szCs w:val="24"/>
        </w:rPr>
        <w:t xml:space="preserve"> y de su desborde propositivo.</w:t>
      </w:r>
      <w:r w:rsidR="004A44F1">
        <w:rPr>
          <w:rFonts w:ascii="Trebuchet MS" w:hAnsi="Trebuchet MS"/>
          <w:sz w:val="24"/>
          <w:szCs w:val="24"/>
        </w:rPr>
        <w:t xml:space="preserve"> El argumento es tan pobre y efectista que queda como una burda maroma</w:t>
      </w:r>
      <w:r>
        <w:rPr>
          <w:rFonts w:ascii="Trebuchet MS" w:hAnsi="Trebuchet MS"/>
          <w:sz w:val="24"/>
          <w:szCs w:val="24"/>
        </w:rPr>
        <w:t xml:space="preserve"> para arropar al alcalde de sus preferencias.</w:t>
      </w:r>
    </w:p>
    <w:p w:rsidR="00522A42" w:rsidRDefault="00522A42" w:rsidP="0077770B">
      <w:pPr>
        <w:jc w:val="both"/>
        <w:rPr>
          <w:rFonts w:ascii="Trebuchet MS" w:hAnsi="Trebuchet MS"/>
          <w:sz w:val="24"/>
          <w:szCs w:val="24"/>
        </w:rPr>
      </w:pPr>
      <w:proofErr w:type="spellStart"/>
      <w:r>
        <w:rPr>
          <w:rFonts w:ascii="Trebuchet MS" w:hAnsi="Trebuchet MS"/>
          <w:sz w:val="24"/>
          <w:szCs w:val="24"/>
        </w:rPr>
        <w:t>Petro</w:t>
      </w:r>
      <w:proofErr w:type="spellEnd"/>
      <w:r>
        <w:rPr>
          <w:rFonts w:ascii="Trebuchet MS" w:hAnsi="Trebuchet MS"/>
          <w:sz w:val="24"/>
          <w:szCs w:val="24"/>
        </w:rPr>
        <w:t xml:space="preserve"> ha sido y es un mimado de los procesos de paz. Indultado en su momento, ha sabido aprovechar las ventajas de la democracia y la paz, </w:t>
      </w:r>
      <w:r w:rsidR="004A44F1">
        <w:rPr>
          <w:rFonts w:ascii="Trebuchet MS" w:hAnsi="Trebuchet MS"/>
          <w:sz w:val="24"/>
          <w:szCs w:val="24"/>
        </w:rPr>
        <w:t xml:space="preserve">tiene seguridad y moja prensa, </w:t>
      </w:r>
      <w:r>
        <w:rPr>
          <w:rFonts w:ascii="Trebuchet MS" w:hAnsi="Trebuchet MS"/>
          <w:sz w:val="24"/>
          <w:szCs w:val="24"/>
        </w:rPr>
        <w:t>y eso está muy bien. Pero, resulta que cuando alguien que estaba por fuera de las reglas del juego retorna a ellas, no lo puede hacer de manera fragmentada, a pedazos o en unos casos sí y en otro</w:t>
      </w:r>
      <w:r w:rsidR="00467B39">
        <w:rPr>
          <w:rFonts w:ascii="Trebuchet MS" w:hAnsi="Trebuchet MS"/>
          <w:sz w:val="24"/>
          <w:szCs w:val="24"/>
        </w:rPr>
        <w:t>s no. Eso no es tolerable porque viola la igualdad con sus semejantes</w:t>
      </w:r>
      <w:r>
        <w:rPr>
          <w:rFonts w:ascii="Trebuchet MS" w:hAnsi="Trebuchet MS"/>
          <w:sz w:val="24"/>
          <w:szCs w:val="24"/>
        </w:rPr>
        <w:t>.</w:t>
      </w:r>
    </w:p>
    <w:p w:rsidR="00A15279" w:rsidRDefault="00522A42" w:rsidP="0077770B">
      <w:pPr>
        <w:jc w:val="both"/>
        <w:rPr>
          <w:rFonts w:ascii="Trebuchet MS" w:hAnsi="Trebuchet MS"/>
          <w:sz w:val="24"/>
          <w:szCs w:val="24"/>
        </w:rPr>
      </w:pPr>
      <w:r>
        <w:rPr>
          <w:rFonts w:ascii="Trebuchet MS" w:hAnsi="Trebuchet MS"/>
          <w:sz w:val="24"/>
          <w:szCs w:val="24"/>
        </w:rPr>
        <w:t xml:space="preserve">El hecho es que al convertirse en funcionario público está en la obligación de acatar y acogerse a las investigaciones que </w:t>
      </w:r>
      <w:r w:rsidR="00DD2D20">
        <w:rPr>
          <w:rFonts w:ascii="Trebuchet MS" w:hAnsi="Trebuchet MS"/>
          <w:sz w:val="24"/>
          <w:szCs w:val="24"/>
        </w:rPr>
        <w:t xml:space="preserve">se susciten como </w:t>
      </w:r>
      <w:r>
        <w:rPr>
          <w:rFonts w:ascii="Trebuchet MS" w:hAnsi="Trebuchet MS"/>
          <w:sz w:val="24"/>
          <w:szCs w:val="24"/>
        </w:rPr>
        <w:t xml:space="preserve">producto de sus actos oficiales </w:t>
      </w:r>
      <w:r w:rsidR="00DD2D20">
        <w:rPr>
          <w:rFonts w:ascii="Trebuchet MS" w:hAnsi="Trebuchet MS"/>
          <w:sz w:val="24"/>
          <w:szCs w:val="24"/>
        </w:rPr>
        <w:t xml:space="preserve">cuando estos </w:t>
      </w:r>
      <w:r>
        <w:rPr>
          <w:rFonts w:ascii="Trebuchet MS" w:hAnsi="Trebuchet MS"/>
          <w:sz w:val="24"/>
          <w:szCs w:val="24"/>
        </w:rPr>
        <w:t>despierten la inquietud de las auto</w:t>
      </w:r>
      <w:r w:rsidR="00DD2D20">
        <w:rPr>
          <w:rFonts w:ascii="Trebuchet MS" w:hAnsi="Trebuchet MS"/>
          <w:sz w:val="24"/>
          <w:szCs w:val="24"/>
        </w:rPr>
        <w:t>ridades respectivas. Son más</w:t>
      </w:r>
      <w:r>
        <w:rPr>
          <w:rFonts w:ascii="Trebuchet MS" w:hAnsi="Trebuchet MS"/>
          <w:sz w:val="24"/>
          <w:szCs w:val="24"/>
        </w:rPr>
        <w:t xml:space="preserve"> los exguerrilleros que </w:t>
      </w:r>
      <w:r w:rsidR="00DD2D20">
        <w:rPr>
          <w:rFonts w:ascii="Trebuchet MS" w:hAnsi="Trebuchet MS"/>
          <w:sz w:val="24"/>
          <w:szCs w:val="24"/>
        </w:rPr>
        <w:t xml:space="preserve">no han </w:t>
      </w:r>
      <w:r>
        <w:rPr>
          <w:rFonts w:ascii="Trebuchet MS" w:hAnsi="Trebuchet MS"/>
          <w:sz w:val="24"/>
          <w:szCs w:val="24"/>
        </w:rPr>
        <w:t>conv</w:t>
      </w:r>
      <w:r w:rsidR="00DD2D20">
        <w:rPr>
          <w:rFonts w:ascii="Trebuchet MS" w:hAnsi="Trebuchet MS"/>
          <w:sz w:val="24"/>
          <w:szCs w:val="24"/>
        </w:rPr>
        <w:t>ertido</w:t>
      </w:r>
      <w:r w:rsidR="00A15279">
        <w:rPr>
          <w:rFonts w:ascii="Trebuchet MS" w:hAnsi="Trebuchet MS"/>
          <w:sz w:val="24"/>
          <w:szCs w:val="24"/>
        </w:rPr>
        <w:t xml:space="preserve"> en escudo protector o en </w:t>
      </w:r>
      <w:r>
        <w:rPr>
          <w:rFonts w:ascii="Trebuchet MS" w:hAnsi="Trebuchet MS"/>
          <w:sz w:val="24"/>
          <w:szCs w:val="24"/>
        </w:rPr>
        <w:t>tabla de inmunidad su añeja militancia ar</w:t>
      </w:r>
      <w:r w:rsidR="004A44F1">
        <w:rPr>
          <w:rFonts w:ascii="Trebuchet MS" w:hAnsi="Trebuchet MS"/>
          <w:sz w:val="24"/>
          <w:szCs w:val="24"/>
        </w:rPr>
        <w:t>mada para decir que son</w:t>
      </w:r>
      <w:r>
        <w:rPr>
          <w:rFonts w:ascii="Trebuchet MS" w:hAnsi="Trebuchet MS"/>
          <w:sz w:val="24"/>
          <w:szCs w:val="24"/>
        </w:rPr>
        <w:t xml:space="preserve"> perseguido</w:t>
      </w:r>
      <w:r w:rsidR="004A44F1">
        <w:rPr>
          <w:rFonts w:ascii="Trebuchet MS" w:hAnsi="Trebuchet MS"/>
          <w:sz w:val="24"/>
          <w:szCs w:val="24"/>
        </w:rPr>
        <w:t>s</w:t>
      </w:r>
      <w:r>
        <w:rPr>
          <w:rFonts w:ascii="Trebuchet MS" w:hAnsi="Trebuchet MS"/>
          <w:sz w:val="24"/>
          <w:szCs w:val="24"/>
        </w:rPr>
        <w:t xml:space="preserve"> por su pasado. Antonio Navarro y muchos otros</w:t>
      </w:r>
      <w:r w:rsidR="00A15279">
        <w:rPr>
          <w:rFonts w:ascii="Trebuchet MS" w:hAnsi="Trebuchet MS"/>
          <w:sz w:val="24"/>
          <w:szCs w:val="24"/>
        </w:rPr>
        <w:t xml:space="preserve"> son</w:t>
      </w:r>
      <w:r w:rsidR="004A44F1">
        <w:rPr>
          <w:rFonts w:ascii="Trebuchet MS" w:hAnsi="Trebuchet MS"/>
          <w:sz w:val="24"/>
          <w:szCs w:val="24"/>
        </w:rPr>
        <w:t xml:space="preserve"> buen ejemplo de </w:t>
      </w:r>
      <w:r w:rsidR="004A44F1">
        <w:rPr>
          <w:rFonts w:ascii="Trebuchet MS" w:hAnsi="Trebuchet MS"/>
          <w:sz w:val="24"/>
          <w:szCs w:val="24"/>
        </w:rPr>
        <w:lastRenderedPageBreak/>
        <w:t>respe</w:t>
      </w:r>
      <w:r w:rsidR="00467B39">
        <w:rPr>
          <w:rFonts w:ascii="Trebuchet MS" w:hAnsi="Trebuchet MS"/>
          <w:sz w:val="24"/>
          <w:szCs w:val="24"/>
        </w:rPr>
        <w:t>to de</w:t>
      </w:r>
      <w:r w:rsidR="004A44F1">
        <w:rPr>
          <w:rFonts w:ascii="Trebuchet MS" w:hAnsi="Trebuchet MS"/>
          <w:sz w:val="24"/>
          <w:szCs w:val="24"/>
        </w:rPr>
        <w:t xml:space="preserve"> los deberes de sus</w:t>
      </w:r>
      <w:r w:rsidR="00A15279">
        <w:rPr>
          <w:rFonts w:ascii="Trebuchet MS" w:hAnsi="Trebuchet MS"/>
          <w:sz w:val="24"/>
          <w:szCs w:val="24"/>
        </w:rPr>
        <w:t xml:space="preserve"> cargo</w:t>
      </w:r>
      <w:r w:rsidR="004A44F1">
        <w:rPr>
          <w:rFonts w:ascii="Trebuchet MS" w:hAnsi="Trebuchet MS"/>
          <w:sz w:val="24"/>
          <w:szCs w:val="24"/>
        </w:rPr>
        <w:t>s</w:t>
      </w:r>
      <w:r w:rsidR="00A15279">
        <w:rPr>
          <w:rFonts w:ascii="Trebuchet MS" w:hAnsi="Trebuchet MS"/>
          <w:sz w:val="24"/>
          <w:szCs w:val="24"/>
        </w:rPr>
        <w:t xml:space="preserve"> y </w:t>
      </w:r>
      <w:r w:rsidR="00467B39">
        <w:rPr>
          <w:rFonts w:ascii="Trebuchet MS" w:hAnsi="Trebuchet MS"/>
          <w:sz w:val="24"/>
          <w:szCs w:val="24"/>
        </w:rPr>
        <w:t xml:space="preserve">de </w:t>
      </w:r>
      <w:r w:rsidR="00A15279">
        <w:rPr>
          <w:rFonts w:ascii="Trebuchet MS" w:hAnsi="Trebuchet MS"/>
          <w:sz w:val="24"/>
          <w:szCs w:val="24"/>
        </w:rPr>
        <w:t xml:space="preserve">atenerse a las </w:t>
      </w:r>
      <w:r w:rsidR="00467B39">
        <w:rPr>
          <w:rFonts w:ascii="Trebuchet MS" w:hAnsi="Trebuchet MS"/>
          <w:sz w:val="24"/>
          <w:szCs w:val="24"/>
        </w:rPr>
        <w:t>investi</w:t>
      </w:r>
      <w:r w:rsidR="004A44F1">
        <w:rPr>
          <w:rFonts w:ascii="Trebuchet MS" w:hAnsi="Trebuchet MS"/>
          <w:sz w:val="24"/>
          <w:szCs w:val="24"/>
        </w:rPr>
        <w:t>gaciones  que realizan</w:t>
      </w:r>
      <w:r w:rsidR="00467B39">
        <w:rPr>
          <w:rFonts w:ascii="Trebuchet MS" w:hAnsi="Trebuchet MS"/>
          <w:sz w:val="24"/>
          <w:szCs w:val="24"/>
        </w:rPr>
        <w:t xml:space="preserve"> los organismos de control. El pasado no debe contar ni para bien ni para mal.</w:t>
      </w:r>
    </w:p>
    <w:p w:rsidR="00522A42" w:rsidRDefault="00A15279" w:rsidP="0077770B">
      <w:pPr>
        <w:jc w:val="both"/>
        <w:rPr>
          <w:rFonts w:ascii="Trebuchet MS" w:hAnsi="Trebuchet MS"/>
          <w:sz w:val="24"/>
          <w:szCs w:val="24"/>
        </w:rPr>
      </w:pPr>
      <w:proofErr w:type="spellStart"/>
      <w:r>
        <w:rPr>
          <w:rFonts w:ascii="Trebuchet MS" w:hAnsi="Trebuchet MS"/>
          <w:sz w:val="24"/>
          <w:szCs w:val="24"/>
        </w:rPr>
        <w:t>Petro</w:t>
      </w:r>
      <w:proofErr w:type="spellEnd"/>
      <w:r>
        <w:rPr>
          <w:rFonts w:ascii="Trebuchet MS" w:hAnsi="Trebuchet MS"/>
          <w:sz w:val="24"/>
          <w:szCs w:val="24"/>
        </w:rPr>
        <w:t>, poseedor de un ego elefantiásico, amante de los titulares, no se ha caracterizado por ser un buen administrador de la cosa pública. Prisionero de veleidades autoritarias que le impiden ver los límites, se ha dedicado a actuar por fuera de las normas. Habla más de la cuenta y yerra a mañana y tarde. Sus desatinos escandalizan hasta a sus propios subal</w:t>
      </w:r>
      <w:r w:rsidR="00DD2D20">
        <w:rPr>
          <w:rFonts w:ascii="Trebuchet MS" w:hAnsi="Trebuchet MS"/>
          <w:sz w:val="24"/>
          <w:szCs w:val="24"/>
        </w:rPr>
        <w:t>ternos. Por algo renunciaron Daniel García</w:t>
      </w:r>
      <w:r>
        <w:rPr>
          <w:rFonts w:ascii="Trebuchet MS" w:hAnsi="Trebuchet MS"/>
          <w:sz w:val="24"/>
          <w:szCs w:val="24"/>
        </w:rPr>
        <w:t xml:space="preserve"> Peña y </w:t>
      </w:r>
      <w:r w:rsidR="00DD2D20">
        <w:rPr>
          <w:rFonts w:ascii="Trebuchet MS" w:hAnsi="Trebuchet MS"/>
          <w:sz w:val="24"/>
          <w:szCs w:val="24"/>
        </w:rPr>
        <w:t xml:space="preserve">Antonio </w:t>
      </w:r>
      <w:r>
        <w:rPr>
          <w:rFonts w:ascii="Trebuchet MS" w:hAnsi="Trebuchet MS"/>
          <w:sz w:val="24"/>
          <w:szCs w:val="24"/>
        </w:rPr>
        <w:t>Navarro, y el primero</w:t>
      </w:r>
      <w:r w:rsidR="004A44F1">
        <w:rPr>
          <w:rFonts w:ascii="Trebuchet MS" w:hAnsi="Trebuchet MS"/>
          <w:sz w:val="24"/>
          <w:szCs w:val="24"/>
        </w:rPr>
        <w:t xml:space="preserve"> no de cualquier forma sino tild</w:t>
      </w:r>
      <w:r>
        <w:rPr>
          <w:rFonts w:ascii="Trebuchet MS" w:hAnsi="Trebuchet MS"/>
          <w:sz w:val="24"/>
          <w:szCs w:val="24"/>
        </w:rPr>
        <w:t>ándolo de autoritario. En ese anda</w:t>
      </w:r>
      <w:r w:rsidR="00D16914">
        <w:rPr>
          <w:rFonts w:ascii="Trebuchet MS" w:hAnsi="Trebuchet MS"/>
          <w:sz w:val="24"/>
          <w:szCs w:val="24"/>
        </w:rPr>
        <w:t xml:space="preserve">r, </w:t>
      </w:r>
      <w:proofErr w:type="spellStart"/>
      <w:r w:rsidR="00D16914">
        <w:rPr>
          <w:rFonts w:ascii="Trebuchet MS" w:hAnsi="Trebuchet MS"/>
          <w:sz w:val="24"/>
          <w:szCs w:val="24"/>
        </w:rPr>
        <w:t>Petro</w:t>
      </w:r>
      <w:proofErr w:type="spellEnd"/>
      <w:r w:rsidR="00D16914">
        <w:rPr>
          <w:rFonts w:ascii="Trebuchet MS" w:hAnsi="Trebuchet MS"/>
          <w:sz w:val="24"/>
          <w:szCs w:val="24"/>
        </w:rPr>
        <w:t>, que en muchas cosas se parece</w:t>
      </w:r>
      <w:r>
        <w:rPr>
          <w:rFonts w:ascii="Trebuchet MS" w:hAnsi="Trebuchet MS"/>
          <w:sz w:val="24"/>
          <w:szCs w:val="24"/>
        </w:rPr>
        <w:t xml:space="preserve"> a su</w:t>
      </w:r>
      <w:r w:rsidR="00D16914">
        <w:rPr>
          <w:rFonts w:ascii="Trebuchet MS" w:hAnsi="Trebuchet MS"/>
          <w:sz w:val="24"/>
          <w:szCs w:val="24"/>
        </w:rPr>
        <w:t xml:space="preserve"> ídolo Chávez, quiso privatizar</w:t>
      </w:r>
      <w:r w:rsidR="004A44F1">
        <w:rPr>
          <w:rFonts w:ascii="Trebuchet MS" w:hAnsi="Trebuchet MS"/>
          <w:sz w:val="24"/>
          <w:szCs w:val="24"/>
        </w:rPr>
        <w:t xml:space="preserve"> de la noche a la mañana, a </w:t>
      </w:r>
      <w:r>
        <w:rPr>
          <w:rFonts w:ascii="Trebuchet MS" w:hAnsi="Trebuchet MS"/>
          <w:sz w:val="24"/>
          <w:szCs w:val="24"/>
        </w:rPr>
        <w:t>escobazos</w:t>
      </w:r>
      <w:r w:rsidR="004A44F1">
        <w:rPr>
          <w:rFonts w:ascii="Trebuchet MS" w:hAnsi="Trebuchet MS"/>
          <w:sz w:val="24"/>
          <w:szCs w:val="24"/>
        </w:rPr>
        <w:t xml:space="preserve"> y volquetas</w:t>
      </w:r>
      <w:r>
        <w:rPr>
          <w:rFonts w:ascii="Trebuchet MS" w:hAnsi="Trebuchet MS"/>
          <w:sz w:val="24"/>
          <w:szCs w:val="24"/>
        </w:rPr>
        <w:t xml:space="preserve">, la recolección de basuras de </w:t>
      </w:r>
      <w:r w:rsidR="00D16914">
        <w:rPr>
          <w:rFonts w:ascii="Trebuchet MS" w:hAnsi="Trebuchet MS"/>
          <w:sz w:val="24"/>
          <w:szCs w:val="24"/>
        </w:rPr>
        <w:t>una ciudad de</w:t>
      </w:r>
      <w:r>
        <w:rPr>
          <w:rFonts w:ascii="Trebuchet MS" w:hAnsi="Trebuchet MS"/>
          <w:sz w:val="24"/>
          <w:szCs w:val="24"/>
        </w:rPr>
        <w:t xml:space="preserve"> 8 millones de habitantes. Al hacerlo, presumiblemente, como dicen en los estrados, violó contratos de terceros, </w:t>
      </w:r>
      <w:r w:rsidR="004A44F1">
        <w:rPr>
          <w:rFonts w:ascii="Trebuchet MS" w:hAnsi="Trebuchet MS"/>
          <w:sz w:val="24"/>
          <w:szCs w:val="24"/>
        </w:rPr>
        <w:t>firmó contratos sin el lleno de requisitos, puso en peligro las finanzas de la capital y sobre todo</w:t>
      </w:r>
      <w:r>
        <w:rPr>
          <w:rFonts w:ascii="Trebuchet MS" w:hAnsi="Trebuchet MS"/>
          <w:sz w:val="24"/>
          <w:szCs w:val="24"/>
        </w:rPr>
        <w:t xml:space="preserve"> la salud y </w:t>
      </w:r>
      <w:r w:rsidR="004A44F1">
        <w:rPr>
          <w:rFonts w:ascii="Trebuchet MS" w:hAnsi="Trebuchet MS"/>
          <w:sz w:val="24"/>
          <w:szCs w:val="24"/>
        </w:rPr>
        <w:t>la vida de esos millones provocando</w:t>
      </w:r>
      <w:r>
        <w:rPr>
          <w:rFonts w:ascii="Trebuchet MS" w:hAnsi="Trebuchet MS"/>
          <w:sz w:val="24"/>
          <w:szCs w:val="24"/>
        </w:rPr>
        <w:t xml:space="preserve"> un estado de caos y anarquía que derivó en angustia colectiva.</w:t>
      </w:r>
    </w:p>
    <w:p w:rsidR="005C3B51" w:rsidRDefault="00D16914" w:rsidP="0077770B">
      <w:pPr>
        <w:jc w:val="both"/>
        <w:rPr>
          <w:rFonts w:ascii="Trebuchet MS" w:hAnsi="Trebuchet MS"/>
          <w:sz w:val="24"/>
          <w:szCs w:val="24"/>
        </w:rPr>
      </w:pPr>
      <w:r>
        <w:rPr>
          <w:rFonts w:ascii="Trebuchet MS" w:hAnsi="Trebuchet MS"/>
          <w:sz w:val="24"/>
          <w:szCs w:val="24"/>
        </w:rPr>
        <w:t>Eso fue lo que motivó</w:t>
      </w:r>
      <w:r w:rsidR="00A15279">
        <w:rPr>
          <w:rFonts w:ascii="Trebuchet MS" w:hAnsi="Trebuchet MS"/>
          <w:sz w:val="24"/>
          <w:szCs w:val="24"/>
        </w:rPr>
        <w:t xml:space="preserve"> la int</w:t>
      </w:r>
      <w:r>
        <w:rPr>
          <w:rFonts w:ascii="Trebuchet MS" w:hAnsi="Trebuchet MS"/>
          <w:sz w:val="24"/>
          <w:szCs w:val="24"/>
        </w:rPr>
        <w:t>ervención del Procurador y dio</w:t>
      </w:r>
      <w:r w:rsidR="00A15279">
        <w:rPr>
          <w:rFonts w:ascii="Trebuchet MS" w:hAnsi="Trebuchet MS"/>
          <w:sz w:val="24"/>
          <w:szCs w:val="24"/>
        </w:rPr>
        <w:t xml:space="preserve"> </w:t>
      </w:r>
      <w:r>
        <w:rPr>
          <w:rFonts w:ascii="Trebuchet MS" w:hAnsi="Trebuchet MS"/>
          <w:sz w:val="24"/>
          <w:szCs w:val="24"/>
        </w:rPr>
        <w:t>pie</w:t>
      </w:r>
      <w:r w:rsidR="00A15279">
        <w:rPr>
          <w:rFonts w:ascii="Trebuchet MS" w:hAnsi="Trebuchet MS"/>
          <w:sz w:val="24"/>
          <w:szCs w:val="24"/>
        </w:rPr>
        <w:t xml:space="preserve"> a la recolección de firmas para revocarle su mandato en un referendo. En el inmedia</w:t>
      </w:r>
      <w:r w:rsidR="005C3B51">
        <w:rPr>
          <w:rFonts w:ascii="Trebuchet MS" w:hAnsi="Trebuchet MS"/>
          <w:sz w:val="24"/>
          <w:szCs w:val="24"/>
        </w:rPr>
        <w:t>to pasad</w:t>
      </w:r>
      <w:r w:rsidR="00DD2D20">
        <w:rPr>
          <w:rFonts w:ascii="Trebuchet MS" w:hAnsi="Trebuchet MS"/>
          <w:sz w:val="24"/>
          <w:szCs w:val="24"/>
        </w:rPr>
        <w:t xml:space="preserve">o, </w:t>
      </w:r>
      <w:proofErr w:type="spellStart"/>
      <w:r w:rsidR="00DD2D20">
        <w:rPr>
          <w:rFonts w:ascii="Trebuchet MS" w:hAnsi="Trebuchet MS"/>
          <w:sz w:val="24"/>
          <w:szCs w:val="24"/>
        </w:rPr>
        <w:t>Petro</w:t>
      </w:r>
      <w:proofErr w:type="spellEnd"/>
      <w:r w:rsidR="00DD2D20">
        <w:rPr>
          <w:rFonts w:ascii="Trebuchet MS" w:hAnsi="Trebuchet MS"/>
          <w:sz w:val="24"/>
          <w:szCs w:val="24"/>
        </w:rPr>
        <w:t xml:space="preserve"> en calidad de congresista</w:t>
      </w:r>
      <w:r w:rsidR="005C3B51">
        <w:rPr>
          <w:rFonts w:ascii="Trebuchet MS" w:hAnsi="Trebuchet MS"/>
          <w:sz w:val="24"/>
          <w:szCs w:val="24"/>
        </w:rPr>
        <w:t xml:space="preserve"> impulsó mecanismos de participación ciud</w:t>
      </w:r>
      <w:r>
        <w:rPr>
          <w:rFonts w:ascii="Trebuchet MS" w:hAnsi="Trebuchet MS"/>
          <w:sz w:val="24"/>
          <w:szCs w:val="24"/>
        </w:rPr>
        <w:t>adana</w:t>
      </w:r>
      <w:r w:rsidR="005C3B51">
        <w:rPr>
          <w:rFonts w:ascii="Trebuchet MS" w:hAnsi="Trebuchet MS"/>
          <w:sz w:val="24"/>
          <w:szCs w:val="24"/>
        </w:rPr>
        <w:t>. Había que poner freno a los desbordes, a mediocridades e indelicadeces de funcionarios y gobernantes electos. Lo ideal era establecer la figura de la revocatoria vía referendo</w:t>
      </w:r>
      <w:r>
        <w:rPr>
          <w:rFonts w:ascii="Trebuchet MS" w:hAnsi="Trebuchet MS"/>
          <w:sz w:val="24"/>
          <w:szCs w:val="24"/>
        </w:rPr>
        <w:t>, sostenía entonces</w:t>
      </w:r>
      <w:r w:rsidR="005C3B51">
        <w:rPr>
          <w:rFonts w:ascii="Trebuchet MS" w:hAnsi="Trebuchet MS"/>
          <w:sz w:val="24"/>
          <w:szCs w:val="24"/>
        </w:rPr>
        <w:t>.</w:t>
      </w:r>
    </w:p>
    <w:p w:rsidR="005C3B51" w:rsidRDefault="00D16914" w:rsidP="0077770B">
      <w:pPr>
        <w:jc w:val="both"/>
        <w:rPr>
          <w:rFonts w:ascii="Trebuchet MS" w:hAnsi="Trebuchet MS"/>
          <w:sz w:val="24"/>
          <w:szCs w:val="24"/>
        </w:rPr>
      </w:pPr>
      <w:r>
        <w:rPr>
          <w:rFonts w:ascii="Trebuchet MS" w:hAnsi="Trebuchet MS"/>
          <w:sz w:val="24"/>
          <w:szCs w:val="24"/>
        </w:rPr>
        <w:t>Y ahora que</w:t>
      </w:r>
      <w:r w:rsidR="005C3B51">
        <w:rPr>
          <w:rFonts w:ascii="Trebuchet MS" w:hAnsi="Trebuchet MS"/>
          <w:sz w:val="24"/>
          <w:szCs w:val="24"/>
        </w:rPr>
        <w:t xml:space="preserve"> se le pretende aplicar su propia medicina, </w:t>
      </w:r>
      <w:proofErr w:type="spellStart"/>
      <w:r w:rsidR="005C3B51">
        <w:rPr>
          <w:rFonts w:ascii="Trebuchet MS" w:hAnsi="Trebuchet MS"/>
          <w:sz w:val="24"/>
          <w:szCs w:val="24"/>
        </w:rPr>
        <w:t>Petro</w:t>
      </w:r>
      <w:proofErr w:type="spellEnd"/>
      <w:r w:rsidR="005C3B51">
        <w:rPr>
          <w:rFonts w:ascii="Trebuchet MS" w:hAnsi="Trebuchet MS"/>
          <w:sz w:val="24"/>
          <w:szCs w:val="24"/>
        </w:rPr>
        <w:t>, que en esencia se co</w:t>
      </w:r>
      <w:r>
        <w:rPr>
          <w:rFonts w:ascii="Trebuchet MS" w:hAnsi="Trebuchet MS"/>
          <w:sz w:val="24"/>
          <w:szCs w:val="24"/>
        </w:rPr>
        <w:t xml:space="preserve">nsidera a sí mismo </w:t>
      </w:r>
      <w:r w:rsidR="005C3B51">
        <w:rPr>
          <w:rFonts w:ascii="Trebuchet MS" w:hAnsi="Trebuchet MS"/>
          <w:sz w:val="24"/>
          <w:szCs w:val="24"/>
        </w:rPr>
        <w:t>destinado para</w:t>
      </w:r>
      <w:r>
        <w:rPr>
          <w:rFonts w:ascii="Trebuchet MS" w:hAnsi="Trebuchet MS"/>
          <w:sz w:val="24"/>
          <w:szCs w:val="24"/>
        </w:rPr>
        <w:t xml:space="preserve"> misiones superiores y </w:t>
      </w:r>
      <w:r w:rsidR="005C3B51">
        <w:rPr>
          <w:rFonts w:ascii="Trebuchet MS" w:hAnsi="Trebuchet MS"/>
          <w:sz w:val="24"/>
          <w:szCs w:val="24"/>
        </w:rPr>
        <w:t>por encima del bien y del mal, se ha dedicado a gana</w:t>
      </w:r>
      <w:r>
        <w:rPr>
          <w:rFonts w:ascii="Trebuchet MS" w:hAnsi="Trebuchet MS"/>
          <w:sz w:val="24"/>
          <w:szCs w:val="24"/>
        </w:rPr>
        <w:t>r tiempo con marrullas y esguinces para</w:t>
      </w:r>
      <w:r w:rsidR="005C3B51">
        <w:rPr>
          <w:rFonts w:ascii="Trebuchet MS" w:hAnsi="Trebuchet MS"/>
          <w:sz w:val="24"/>
          <w:szCs w:val="24"/>
        </w:rPr>
        <w:t xml:space="preserve"> deslegitimar el mecanismo </w:t>
      </w:r>
      <w:r w:rsidR="00DD2D20">
        <w:rPr>
          <w:rFonts w:ascii="Trebuchet MS" w:hAnsi="Trebuchet MS"/>
          <w:sz w:val="24"/>
          <w:szCs w:val="24"/>
        </w:rPr>
        <w:t xml:space="preserve">democrático </w:t>
      </w:r>
      <w:r w:rsidR="005C3B51">
        <w:rPr>
          <w:rFonts w:ascii="Trebuchet MS" w:hAnsi="Trebuchet MS"/>
          <w:sz w:val="24"/>
          <w:szCs w:val="24"/>
        </w:rPr>
        <w:t xml:space="preserve">de control. </w:t>
      </w:r>
    </w:p>
    <w:p w:rsidR="00A15279" w:rsidRDefault="00D16914" w:rsidP="0077770B">
      <w:pPr>
        <w:jc w:val="both"/>
        <w:rPr>
          <w:rFonts w:ascii="Trebuchet MS" w:hAnsi="Trebuchet MS"/>
          <w:sz w:val="24"/>
          <w:szCs w:val="24"/>
        </w:rPr>
      </w:pPr>
      <w:r>
        <w:rPr>
          <w:rFonts w:ascii="Trebuchet MS" w:hAnsi="Trebuchet MS"/>
          <w:sz w:val="24"/>
          <w:szCs w:val="24"/>
        </w:rPr>
        <w:t>En suma, su comportamiento es el de un</w:t>
      </w:r>
      <w:r w:rsidR="005C3B51">
        <w:rPr>
          <w:rFonts w:ascii="Trebuchet MS" w:hAnsi="Trebuchet MS"/>
          <w:sz w:val="24"/>
          <w:szCs w:val="24"/>
        </w:rPr>
        <w:t xml:space="preserve"> reye</w:t>
      </w:r>
      <w:r>
        <w:rPr>
          <w:rFonts w:ascii="Trebuchet MS" w:hAnsi="Trebuchet MS"/>
          <w:sz w:val="24"/>
          <w:szCs w:val="24"/>
        </w:rPr>
        <w:t>cito medieval que deslegitima la investigación</w:t>
      </w:r>
      <w:r w:rsidR="005C3B51">
        <w:rPr>
          <w:rFonts w:ascii="Trebuchet MS" w:hAnsi="Trebuchet MS"/>
          <w:sz w:val="24"/>
          <w:szCs w:val="24"/>
        </w:rPr>
        <w:t xml:space="preserve"> y </w:t>
      </w:r>
      <w:r>
        <w:rPr>
          <w:rFonts w:ascii="Trebuchet MS" w:hAnsi="Trebuchet MS"/>
          <w:sz w:val="24"/>
          <w:szCs w:val="24"/>
        </w:rPr>
        <w:t>obstruye la rendición de</w:t>
      </w:r>
      <w:r w:rsidR="005C3B51">
        <w:rPr>
          <w:rFonts w:ascii="Trebuchet MS" w:hAnsi="Trebuchet MS"/>
          <w:sz w:val="24"/>
          <w:szCs w:val="24"/>
        </w:rPr>
        <w:t xml:space="preserve"> cuentas ante el electorado </w:t>
      </w:r>
      <w:r>
        <w:rPr>
          <w:rFonts w:ascii="Trebuchet MS" w:hAnsi="Trebuchet MS"/>
          <w:sz w:val="24"/>
          <w:szCs w:val="24"/>
        </w:rPr>
        <w:t xml:space="preserve">para </w:t>
      </w:r>
      <w:r w:rsidR="005C3B51">
        <w:rPr>
          <w:rFonts w:ascii="Trebuchet MS" w:hAnsi="Trebuchet MS"/>
          <w:sz w:val="24"/>
          <w:szCs w:val="24"/>
        </w:rPr>
        <w:t>q</w:t>
      </w:r>
      <w:r>
        <w:rPr>
          <w:rFonts w:ascii="Trebuchet MS" w:hAnsi="Trebuchet MS"/>
          <w:sz w:val="24"/>
          <w:szCs w:val="24"/>
        </w:rPr>
        <w:t>ue lo revoque o ratifique</w:t>
      </w:r>
      <w:r w:rsidR="005C3B51">
        <w:rPr>
          <w:rFonts w:ascii="Trebuchet MS" w:hAnsi="Trebuchet MS"/>
          <w:sz w:val="24"/>
          <w:szCs w:val="24"/>
        </w:rPr>
        <w:t xml:space="preserve">. Una lástima que esto provenga de quien ha posado de respetuoso de </w:t>
      </w:r>
      <w:r w:rsidR="006256DD">
        <w:rPr>
          <w:rFonts w:ascii="Trebuchet MS" w:hAnsi="Trebuchet MS"/>
          <w:sz w:val="24"/>
          <w:szCs w:val="24"/>
        </w:rPr>
        <w:t>la Constitución, peor aún</w:t>
      </w:r>
      <w:r w:rsidR="005C3B51">
        <w:rPr>
          <w:rFonts w:ascii="Trebuchet MS" w:hAnsi="Trebuchet MS"/>
          <w:sz w:val="24"/>
          <w:szCs w:val="24"/>
        </w:rPr>
        <w:t>, que sus amigos lo defiendan</w:t>
      </w:r>
      <w:r w:rsidR="006256DD">
        <w:rPr>
          <w:rFonts w:ascii="Trebuchet MS" w:hAnsi="Trebuchet MS"/>
          <w:sz w:val="24"/>
          <w:szCs w:val="24"/>
        </w:rPr>
        <w:t xml:space="preserve"> como un perseguido</w:t>
      </w:r>
      <w:r w:rsidR="0083124E">
        <w:rPr>
          <w:rFonts w:ascii="Trebuchet MS" w:hAnsi="Trebuchet MS"/>
          <w:sz w:val="24"/>
          <w:szCs w:val="24"/>
        </w:rPr>
        <w:t>.</w:t>
      </w:r>
    </w:p>
    <w:p w:rsidR="001D5EF5" w:rsidRPr="0077770B" w:rsidRDefault="001D5EF5" w:rsidP="0077770B">
      <w:pPr>
        <w:jc w:val="both"/>
        <w:rPr>
          <w:rFonts w:ascii="Trebuchet MS" w:hAnsi="Trebuchet MS"/>
          <w:sz w:val="24"/>
          <w:szCs w:val="24"/>
        </w:rPr>
      </w:pPr>
      <w:r>
        <w:rPr>
          <w:rFonts w:ascii="Trebuchet MS" w:hAnsi="Trebuchet MS"/>
          <w:sz w:val="24"/>
          <w:szCs w:val="24"/>
        </w:rPr>
        <w:t>Darío Acevedo Carmona, Medellín, 28 de julio de 2013</w:t>
      </w:r>
    </w:p>
    <w:sectPr w:rsidR="001D5EF5" w:rsidRPr="007777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70B"/>
    <w:rsid w:val="0002575A"/>
    <w:rsid w:val="00073DD7"/>
    <w:rsid w:val="001D5EF5"/>
    <w:rsid w:val="00385393"/>
    <w:rsid w:val="00467B39"/>
    <w:rsid w:val="004A44F1"/>
    <w:rsid w:val="00522A42"/>
    <w:rsid w:val="005858BC"/>
    <w:rsid w:val="005C3B51"/>
    <w:rsid w:val="00624160"/>
    <w:rsid w:val="006256DD"/>
    <w:rsid w:val="006F27EB"/>
    <w:rsid w:val="0077770B"/>
    <w:rsid w:val="0083124E"/>
    <w:rsid w:val="00A15279"/>
    <w:rsid w:val="00D16914"/>
    <w:rsid w:val="00DD2D20"/>
    <w:rsid w:val="00F12662"/>
    <w:rsid w:val="00F358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720</Words>
  <Characters>3966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DecanoFCHE</dc:creator>
  <cp:lastModifiedBy>Usuario</cp:lastModifiedBy>
  <cp:revision>9</cp:revision>
  <dcterms:created xsi:type="dcterms:W3CDTF">2013-07-26T19:32:00Z</dcterms:created>
  <dcterms:modified xsi:type="dcterms:W3CDTF">2013-08-08T02:02:00Z</dcterms:modified>
</cp:coreProperties>
</file>